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CF39B" w14:textId="77777777" w:rsidR="009E09B3" w:rsidRPr="00F41553" w:rsidRDefault="009E09B3" w:rsidP="009E09B3">
      <w:pPr>
        <w:pStyle w:val="NoSpacing"/>
        <w:rPr>
          <w:b/>
        </w:rPr>
      </w:pPr>
      <w:bookmarkStart w:id="0" w:name="_GoBack"/>
      <w:bookmarkEnd w:id="0"/>
      <w:r w:rsidRPr="00F41553">
        <w:rPr>
          <w:b/>
        </w:rPr>
        <w:t xml:space="preserve">Connecting South Africa’s mining industries </w:t>
      </w:r>
    </w:p>
    <w:p w14:paraId="009A5276" w14:textId="77777777" w:rsidR="009E09B3" w:rsidRDefault="009E09B3" w:rsidP="009E09B3">
      <w:pPr>
        <w:pStyle w:val="NoSpacing"/>
      </w:pPr>
    </w:p>
    <w:p w14:paraId="3B5A217B" w14:textId="77777777" w:rsidR="009E09B3" w:rsidRPr="00F41553" w:rsidRDefault="009E09B3" w:rsidP="009E09B3">
      <w:pPr>
        <w:pStyle w:val="NoSpacing"/>
      </w:pPr>
      <w:r w:rsidRPr="00F41553">
        <w:t>Mining and</w:t>
      </w:r>
      <w:r>
        <w:t xml:space="preserve"> </w:t>
      </w:r>
      <w:r w:rsidRPr="00F41553">
        <w:t>construction sites</w:t>
      </w:r>
      <w:r>
        <w:t xml:space="preserve"> </w:t>
      </w:r>
      <w:r w:rsidRPr="00F41553">
        <w:t>are often located in</w:t>
      </w:r>
      <w:r>
        <w:t xml:space="preserve"> </w:t>
      </w:r>
      <w:r w:rsidRPr="00F41553">
        <w:t>remote territories</w:t>
      </w:r>
      <w:r>
        <w:t xml:space="preserve"> </w:t>
      </w:r>
      <w:r w:rsidRPr="00F41553">
        <w:t>where broadband</w:t>
      </w:r>
      <w:r>
        <w:t xml:space="preserve"> </w:t>
      </w:r>
      <w:r w:rsidRPr="00F41553">
        <w:t>infrastructure and</w:t>
      </w:r>
      <w:r>
        <w:t xml:space="preserve"> </w:t>
      </w:r>
      <w:r w:rsidRPr="00F41553">
        <w:t>mobile network</w:t>
      </w:r>
      <w:r>
        <w:t xml:space="preserve"> </w:t>
      </w:r>
      <w:r w:rsidRPr="00F41553">
        <w:t>coverage is limited,</w:t>
      </w:r>
      <w:r>
        <w:t xml:space="preserve"> </w:t>
      </w:r>
      <w:r w:rsidRPr="00F41553">
        <w:t>leaving companies</w:t>
      </w:r>
      <w:r>
        <w:t xml:space="preserve"> </w:t>
      </w:r>
      <w:r w:rsidRPr="00F41553">
        <w:t>and their employees</w:t>
      </w:r>
    </w:p>
    <w:p w14:paraId="0BC33066" w14:textId="77777777" w:rsidR="009E09B3" w:rsidRDefault="009E09B3" w:rsidP="009E09B3">
      <w:pPr>
        <w:pStyle w:val="NoSpacing"/>
      </w:pPr>
      <w:r w:rsidRPr="00F41553">
        <w:t>unable to communicate</w:t>
      </w:r>
      <w:r>
        <w:t xml:space="preserve"> </w:t>
      </w:r>
      <w:r w:rsidRPr="00F41553">
        <w:t>effectively.</w:t>
      </w:r>
    </w:p>
    <w:p w14:paraId="5A246749" w14:textId="77777777" w:rsidR="009E09B3" w:rsidRDefault="009E09B3" w:rsidP="009E09B3">
      <w:pPr>
        <w:pStyle w:val="NoSpacing"/>
      </w:pPr>
    </w:p>
    <w:p w14:paraId="419B3822" w14:textId="77777777" w:rsidR="009E09B3" w:rsidRDefault="009E09B3" w:rsidP="009E09B3">
      <w:pPr>
        <w:pStyle w:val="NoSpacing"/>
      </w:pPr>
      <w:r w:rsidRPr="00F41553">
        <w:t>In the Northern Cape, employees of a mining company</w:t>
      </w:r>
      <w:r>
        <w:t xml:space="preserve"> </w:t>
      </w:r>
      <w:r w:rsidRPr="00F41553">
        <w:t>could only access broadband via a congested 2Mbps line,</w:t>
      </w:r>
      <w:r>
        <w:t xml:space="preserve"> </w:t>
      </w:r>
      <w:r w:rsidRPr="00F41553">
        <w:t>which could not support multiple users trying to log on at</w:t>
      </w:r>
      <w:r>
        <w:t xml:space="preserve"> </w:t>
      </w:r>
      <w:r w:rsidRPr="00F41553">
        <w:t>one time. With hundreds of employees, the site regularly</w:t>
      </w:r>
      <w:r>
        <w:t xml:space="preserve"> </w:t>
      </w:r>
      <w:r w:rsidRPr="00F41553">
        <w:t>experienced lengthy work delays as crews were unable</w:t>
      </w:r>
      <w:r>
        <w:t xml:space="preserve"> </w:t>
      </w:r>
      <w:r w:rsidRPr="00F41553">
        <w:t>to give or receive instructions promptly. Consequently,</w:t>
      </w:r>
      <w:r>
        <w:t xml:space="preserve"> </w:t>
      </w:r>
      <w:r w:rsidRPr="00F41553">
        <w:t>standards of work were inconsistent and overal</w:t>
      </w:r>
      <w:r>
        <w:t>l effi</w:t>
      </w:r>
      <w:r w:rsidRPr="00F41553">
        <w:t>ciency</w:t>
      </w:r>
      <w:r>
        <w:t xml:space="preserve"> </w:t>
      </w:r>
      <w:r w:rsidRPr="00F41553">
        <w:t>was lower.</w:t>
      </w:r>
      <w:r>
        <w:t xml:space="preserve"> </w:t>
      </w:r>
      <w:r w:rsidRPr="00F41553">
        <w:t>Fast and reliable broadband was required for the remote mining company, improving its</w:t>
      </w:r>
      <w:r>
        <w:t xml:space="preserve"> </w:t>
      </w:r>
      <w:r w:rsidRPr="00F41553">
        <w:t xml:space="preserve">communications, increasing </w:t>
      </w:r>
      <w:r>
        <w:t>productivity and improving effi</w:t>
      </w:r>
      <w:r w:rsidRPr="00F41553">
        <w:t>ciency.</w:t>
      </w:r>
    </w:p>
    <w:p w14:paraId="7AC5374E" w14:textId="77777777" w:rsidR="009E09B3" w:rsidRDefault="009E09B3" w:rsidP="009E09B3">
      <w:pPr>
        <w:pStyle w:val="NoSpacing"/>
      </w:pPr>
    </w:p>
    <w:p w14:paraId="7AE7AC0F" w14:textId="77777777" w:rsidR="009E09B3" w:rsidRDefault="009E09B3" w:rsidP="009E09B3">
      <w:pPr>
        <w:pStyle w:val="NoSpacing"/>
      </w:pPr>
      <w:r w:rsidRPr="00F41553">
        <w:t xml:space="preserve">Logical Wireless partnered with </w:t>
      </w:r>
      <w:hyperlink r:id="rId7" w:history="1">
        <w:r w:rsidRPr="00F41553">
          <w:rPr>
            <w:rStyle w:val="Hyperlink"/>
          </w:rPr>
          <w:t>Avanti Communications</w:t>
        </w:r>
      </w:hyperlink>
      <w:r w:rsidRPr="00F41553">
        <w:t xml:space="preserve"> to pr</w:t>
      </w:r>
      <w:r w:rsidR="00EA2DD8">
        <w:t xml:space="preserve">ovide South Africa’s mining and </w:t>
      </w:r>
      <w:r w:rsidRPr="00F41553">
        <w:t>construction industry with high speed satellite internet conne</w:t>
      </w:r>
      <w:r w:rsidR="00EA2DD8">
        <w:t xml:space="preserve">ctivity, enabling businesses to </w:t>
      </w:r>
      <w:r w:rsidRPr="00F41553">
        <w:t>be connected nationwide.</w:t>
      </w:r>
      <w:r>
        <w:t xml:space="preserve"> </w:t>
      </w:r>
      <w:r w:rsidRPr="00F41553">
        <w:t>The service, which is deployed via Avanti’s HYLAS 2 Ka-band satellite, with 100% coverage</w:t>
      </w:r>
      <w:r>
        <w:t xml:space="preserve"> </w:t>
      </w:r>
      <w:r w:rsidRPr="00F41553">
        <w:t>of South Africa, provides speeds of up to 28Mbps</w:t>
      </w:r>
      <w:r>
        <w:t>.</w:t>
      </w:r>
    </w:p>
    <w:p w14:paraId="24C0BE0D" w14:textId="77777777" w:rsidR="009E09B3" w:rsidRDefault="009E09B3" w:rsidP="009E09B3">
      <w:pPr>
        <w:pStyle w:val="NoSpacing"/>
      </w:pPr>
    </w:p>
    <w:p w14:paraId="1147C348" w14:textId="77777777" w:rsidR="009E09B3" w:rsidRDefault="009E09B3" w:rsidP="009E09B3">
      <w:pPr>
        <w:pStyle w:val="NoSpacing"/>
      </w:pPr>
      <w:r>
        <w:t xml:space="preserve">The benefits </w:t>
      </w:r>
    </w:p>
    <w:p w14:paraId="091B4A5F" w14:textId="77777777" w:rsidR="009E09B3" w:rsidRPr="00F41553" w:rsidRDefault="009E09B3" w:rsidP="009E09B3">
      <w:pPr>
        <w:pStyle w:val="NoSpacing"/>
        <w:numPr>
          <w:ilvl w:val="0"/>
          <w:numId w:val="2"/>
        </w:numPr>
      </w:pPr>
      <w:r w:rsidRPr="00F41553">
        <w:t>High speed satellite connectivity has resulted in</w:t>
      </w:r>
      <w:r>
        <w:t xml:space="preserve"> </w:t>
      </w:r>
      <w:r w:rsidRPr="00F41553">
        <w:t>smoother day-to-day operations at the mining</w:t>
      </w:r>
      <w:r>
        <w:t xml:space="preserve"> company, increasing effi</w:t>
      </w:r>
      <w:r w:rsidRPr="00F41553">
        <w:t>ciencies by 15%</w:t>
      </w:r>
    </w:p>
    <w:p w14:paraId="7700CE3D" w14:textId="77777777" w:rsidR="009E09B3" w:rsidRPr="00F41553" w:rsidRDefault="009E09B3" w:rsidP="009E09B3">
      <w:pPr>
        <w:pStyle w:val="NoSpacing"/>
        <w:numPr>
          <w:ilvl w:val="0"/>
          <w:numId w:val="1"/>
        </w:numPr>
      </w:pPr>
      <w:r w:rsidRPr="00F41553">
        <w:t>The ability to communicate via phone, email</w:t>
      </w:r>
      <w:r>
        <w:t xml:space="preserve"> </w:t>
      </w:r>
      <w:r w:rsidRPr="00F41553">
        <w:t>or Skype from any location with other sites</w:t>
      </w:r>
      <w:r>
        <w:t xml:space="preserve"> means that jobs are fi</w:t>
      </w:r>
      <w:r w:rsidRPr="00F41553">
        <w:t>nished quicker and more</w:t>
      </w:r>
      <w:r>
        <w:t xml:space="preserve"> effi</w:t>
      </w:r>
      <w:r w:rsidRPr="00F41553">
        <w:t>ciently</w:t>
      </w:r>
    </w:p>
    <w:p w14:paraId="74F4EF0C" w14:textId="77777777" w:rsidR="009E09B3" w:rsidRPr="00F41553" w:rsidRDefault="009E09B3" w:rsidP="009E09B3">
      <w:pPr>
        <w:pStyle w:val="NoSpacing"/>
        <w:numPr>
          <w:ilvl w:val="0"/>
          <w:numId w:val="1"/>
        </w:numPr>
      </w:pPr>
      <w:r w:rsidRPr="00F41553">
        <w:t>Workers can rely on strong and consistent onsite</w:t>
      </w:r>
      <w:r>
        <w:t xml:space="preserve"> </w:t>
      </w:r>
      <w:r w:rsidRPr="00F41553">
        <w:t>communications with fellow employees</w:t>
      </w:r>
      <w:r>
        <w:t xml:space="preserve"> </w:t>
      </w:r>
      <w:r w:rsidRPr="00F41553">
        <w:t>and customers</w:t>
      </w:r>
    </w:p>
    <w:p w14:paraId="738386FB" w14:textId="77777777" w:rsidR="009E09B3" w:rsidRDefault="009E09B3" w:rsidP="009E09B3">
      <w:pPr>
        <w:pStyle w:val="NoSpacing"/>
        <w:numPr>
          <w:ilvl w:val="0"/>
          <w:numId w:val="1"/>
        </w:numPr>
      </w:pPr>
      <w:r w:rsidRPr="00F41553">
        <w:t>Staff morale has also improved as workers</w:t>
      </w:r>
      <w:r>
        <w:t xml:space="preserve"> </w:t>
      </w:r>
      <w:r w:rsidRPr="00F41553">
        <w:t>can stay in touch with colleagues and family</w:t>
      </w:r>
      <w:r>
        <w:t xml:space="preserve"> </w:t>
      </w:r>
      <w:r w:rsidRPr="00F41553">
        <w:t>whilst working remotely</w:t>
      </w:r>
    </w:p>
    <w:p w14:paraId="17DE537B" w14:textId="77777777" w:rsidR="009E09B3" w:rsidRDefault="009E09B3" w:rsidP="009E09B3">
      <w:pPr>
        <w:pStyle w:val="NoSpacing"/>
        <w:numPr>
          <w:ilvl w:val="0"/>
          <w:numId w:val="1"/>
        </w:numPr>
      </w:pPr>
      <w:r w:rsidRPr="00F41553">
        <w:t>Overall, productivity levels have risen and</w:t>
      </w:r>
      <w:r>
        <w:t xml:space="preserve"> </w:t>
      </w:r>
      <w:r w:rsidRPr="00F41553">
        <w:t>operational costs have been reduced</w:t>
      </w:r>
    </w:p>
    <w:p w14:paraId="473558BF" w14:textId="77777777" w:rsidR="009E09B3" w:rsidRDefault="009E09B3" w:rsidP="009E09B3">
      <w:pPr>
        <w:pStyle w:val="NoSpacing"/>
      </w:pPr>
    </w:p>
    <w:p w14:paraId="649A60AA" w14:textId="77777777" w:rsidR="009E09B3" w:rsidRDefault="009E09B3" w:rsidP="009E09B3">
      <w:pPr>
        <w:pStyle w:val="NoSpacing"/>
      </w:pPr>
      <w:r w:rsidRPr="00F41553">
        <w:rPr>
          <w:iCs/>
        </w:rPr>
        <w:t xml:space="preserve">“Our customers are always surprised </w:t>
      </w:r>
      <w:r>
        <w:rPr>
          <w:iCs/>
        </w:rPr>
        <w:t>at fi</w:t>
      </w:r>
      <w:r w:rsidRPr="00F41553">
        <w:rPr>
          <w:iCs/>
        </w:rPr>
        <w:t xml:space="preserve">rst at the speeds we can deliver via satellite. Thanks to our partnership with Avanti, bolstered by innovations such as the bonded unit, we can deliver high-speed broadband in </w:t>
      </w:r>
      <w:r>
        <w:rPr>
          <w:iCs/>
        </w:rPr>
        <w:t xml:space="preserve">the most remote locations,” says </w:t>
      </w:r>
      <w:r w:rsidRPr="00F41553">
        <w:rPr>
          <w:bCs/>
        </w:rPr>
        <w:t xml:space="preserve">Gavin Behr </w:t>
      </w:r>
      <w:r w:rsidRPr="00F41553">
        <w:t>Sales Director, Logical Wireless</w:t>
      </w:r>
      <w:r>
        <w:t>.</w:t>
      </w:r>
    </w:p>
    <w:p w14:paraId="117B4C54" w14:textId="77777777" w:rsidR="005107D8" w:rsidRDefault="005107D8" w:rsidP="009E09B3">
      <w:pPr>
        <w:pStyle w:val="NoSpacing"/>
      </w:pPr>
    </w:p>
    <w:p w14:paraId="422BDB94" w14:textId="77777777" w:rsidR="005107D8" w:rsidRPr="005107D8" w:rsidRDefault="005107D8" w:rsidP="009E09B3">
      <w:pPr>
        <w:pStyle w:val="NoSpacing"/>
        <w:rPr>
          <w:b/>
          <w:iCs/>
        </w:rPr>
      </w:pPr>
      <w:r w:rsidRPr="005107D8">
        <w:rPr>
          <w:b/>
        </w:rPr>
        <w:t>ENDS</w:t>
      </w:r>
    </w:p>
    <w:p w14:paraId="279384EC" w14:textId="77777777" w:rsidR="009E09B3" w:rsidRDefault="009E09B3" w:rsidP="009E09B3">
      <w:pPr>
        <w:pStyle w:val="NoSpacing"/>
        <w:rPr>
          <w:iCs/>
        </w:rPr>
      </w:pPr>
    </w:p>
    <w:p w14:paraId="615F2880" w14:textId="77777777" w:rsidR="005107D8" w:rsidRPr="005107D8" w:rsidRDefault="005107D8" w:rsidP="005107D8">
      <w:pPr>
        <w:pStyle w:val="NoSpacing"/>
        <w:rPr>
          <w:b/>
          <w:bCs/>
          <w:iCs/>
        </w:rPr>
      </w:pPr>
      <w:r w:rsidRPr="005107D8">
        <w:rPr>
          <w:b/>
          <w:bCs/>
          <w:iCs/>
        </w:rPr>
        <w:t>About Avanti</w:t>
      </w:r>
    </w:p>
    <w:p w14:paraId="1AA19D61" w14:textId="77777777" w:rsidR="005107D8" w:rsidRPr="005107D8" w:rsidRDefault="005107D8" w:rsidP="005107D8">
      <w:pPr>
        <w:pStyle w:val="NoSpacing"/>
        <w:rPr>
          <w:iCs/>
        </w:rPr>
      </w:pPr>
      <w:r w:rsidRPr="005107D8">
        <w:rPr>
          <w:iCs/>
        </w:rPr>
        <w:t>Avanti connects people wherever they are – in their homes, businesses, in government and on mobiles. Through the HYLAS satellite fleet and more than 180 partners in 118 countries, the network provides ubiquitous internet service to a quarter of the world’s population. Avanti delivers the level of quality and flexibility that the most demanding telecoms customers in the world seek.</w:t>
      </w:r>
    </w:p>
    <w:p w14:paraId="451F54C6" w14:textId="77777777" w:rsidR="005107D8" w:rsidRPr="005107D8" w:rsidRDefault="005107D8" w:rsidP="005107D8">
      <w:pPr>
        <w:pStyle w:val="NoSpacing"/>
        <w:rPr>
          <w:iCs/>
        </w:rPr>
      </w:pPr>
    </w:p>
    <w:p w14:paraId="5E041528" w14:textId="77777777" w:rsidR="005107D8" w:rsidRPr="005107D8" w:rsidRDefault="005107D8" w:rsidP="005107D8">
      <w:pPr>
        <w:pStyle w:val="NoSpacing"/>
        <w:rPr>
          <w:iCs/>
        </w:rPr>
      </w:pPr>
      <w:r w:rsidRPr="005107D8">
        <w:rPr>
          <w:iCs/>
        </w:rPr>
        <w:t>Avanti is the first mover in high throughput satellite data communications in EMEA. It has rights to orbital slots and Ka-band spectrum in perpetuity that covers an end market of over 1.7bn people.</w:t>
      </w:r>
    </w:p>
    <w:p w14:paraId="5DAC8894" w14:textId="77777777" w:rsidR="005107D8" w:rsidRPr="005107D8" w:rsidRDefault="005107D8" w:rsidP="005107D8">
      <w:pPr>
        <w:pStyle w:val="NoSpacing"/>
        <w:rPr>
          <w:iCs/>
        </w:rPr>
      </w:pPr>
    </w:p>
    <w:p w14:paraId="3F0088EE" w14:textId="77777777" w:rsidR="005107D8" w:rsidRPr="005107D8" w:rsidRDefault="005107D8" w:rsidP="005107D8">
      <w:pPr>
        <w:pStyle w:val="NoSpacing"/>
        <w:rPr>
          <w:iCs/>
          <w:lang w:val="it-IT"/>
        </w:rPr>
      </w:pPr>
      <w:r w:rsidRPr="005107D8">
        <w:rPr>
          <w:iCs/>
        </w:rPr>
        <w:t xml:space="preserve">The Group has invested $1.2bn in a network that incorporates satellites, ground stations, datacentres and a fibre ring. Avanti Communications is listed in London on AIM (AVN:LSE). For more information, please visit </w:t>
      </w:r>
      <w:hyperlink r:id="rId8" w:history="1">
        <w:r w:rsidRPr="005107D8">
          <w:rPr>
            <w:rStyle w:val="Hyperlink"/>
            <w:iCs/>
            <w:lang w:val="it-IT"/>
          </w:rPr>
          <w:t>www.avantiplc.com</w:t>
        </w:r>
      </w:hyperlink>
      <w:r w:rsidRPr="005107D8">
        <w:rPr>
          <w:iCs/>
          <w:lang w:val="it-IT"/>
        </w:rPr>
        <w:t xml:space="preserve"> </w:t>
      </w:r>
    </w:p>
    <w:p w14:paraId="1291F345" w14:textId="77777777" w:rsidR="005107D8" w:rsidRDefault="005107D8" w:rsidP="009E09B3">
      <w:pPr>
        <w:pStyle w:val="NoSpacing"/>
        <w:rPr>
          <w:iCs/>
        </w:rPr>
      </w:pPr>
    </w:p>
    <w:p w14:paraId="042E6B9F" w14:textId="77777777" w:rsidR="00C719DD" w:rsidRDefault="00C719DD" w:rsidP="009E09B3">
      <w:pPr>
        <w:pStyle w:val="NoSpacing"/>
      </w:pPr>
    </w:p>
    <w:sectPr w:rsidR="00C719DD" w:rsidSect="0017023F">
      <w:headerReference w:type="default" r:id="rId9"/>
      <w:pgSz w:w="11906" w:h="16838"/>
      <w:pgMar w:top="2234" w:right="1440" w:bottom="567" w:left="144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94533B" w14:textId="77777777" w:rsidR="007069F7" w:rsidRDefault="007069F7">
      <w:pPr>
        <w:spacing w:after="0" w:line="240" w:lineRule="auto"/>
      </w:pPr>
      <w:r>
        <w:separator/>
      </w:r>
    </w:p>
  </w:endnote>
  <w:endnote w:type="continuationSeparator" w:id="0">
    <w:p w14:paraId="23C09BBA" w14:textId="77777777" w:rsidR="007069F7" w:rsidRDefault="00706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1F20DA" w14:textId="77777777" w:rsidR="007069F7" w:rsidRDefault="007069F7">
      <w:pPr>
        <w:spacing w:after="0" w:line="240" w:lineRule="auto"/>
      </w:pPr>
      <w:r>
        <w:separator/>
      </w:r>
    </w:p>
  </w:footnote>
  <w:footnote w:type="continuationSeparator" w:id="0">
    <w:p w14:paraId="6CF78774" w14:textId="77777777" w:rsidR="007069F7" w:rsidRDefault="007069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29A2FE" w14:textId="77777777" w:rsidR="00632398" w:rsidRDefault="00EA2DD8">
    <w:pPr>
      <w:pStyle w:val="Header"/>
    </w:pPr>
    <w:r w:rsidRPr="00632398"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4DC0775B" wp14:editId="6BAFBF2A">
          <wp:simplePos x="0" y="0"/>
          <wp:positionH relativeFrom="column">
            <wp:posOffset>-76200</wp:posOffset>
          </wp:positionH>
          <wp:positionV relativeFrom="paragraph">
            <wp:posOffset>-154940</wp:posOffset>
          </wp:positionV>
          <wp:extent cx="1335499" cy="901314"/>
          <wp:effectExtent l="0" t="0" r="0" b="0"/>
          <wp:wrapSquare wrapText="bothSides"/>
          <wp:docPr id="15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icture 1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5499" cy="9013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C5EAC23" w14:textId="77777777" w:rsidR="00632398" w:rsidRDefault="007069F7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DD5F87"/>
    <w:multiLevelType w:val="hybridMultilevel"/>
    <w:tmpl w:val="F0CEA90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927D5A"/>
    <w:multiLevelType w:val="hybridMultilevel"/>
    <w:tmpl w:val="5F90725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9B3"/>
    <w:rsid w:val="00010740"/>
    <w:rsid w:val="00011C27"/>
    <w:rsid w:val="00061A04"/>
    <w:rsid w:val="00064B1E"/>
    <w:rsid w:val="00075693"/>
    <w:rsid w:val="0007606B"/>
    <w:rsid w:val="0008693B"/>
    <w:rsid w:val="000939BF"/>
    <w:rsid w:val="00093F76"/>
    <w:rsid w:val="000A326A"/>
    <w:rsid w:val="000D4C67"/>
    <w:rsid w:val="000F66FC"/>
    <w:rsid w:val="000F6E4E"/>
    <w:rsid w:val="001024C6"/>
    <w:rsid w:val="00122F92"/>
    <w:rsid w:val="0015307E"/>
    <w:rsid w:val="001566BE"/>
    <w:rsid w:val="00173C8F"/>
    <w:rsid w:val="00194C53"/>
    <w:rsid w:val="001B607D"/>
    <w:rsid w:val="001D73EE"/>
    <w:rsid w:val="001E33B1"/>
    <w:rsid w:val="001E65FA"/>
    <w:rsid w:val="001F2A78"/>
    <w:rsid w:val="00213BB9"/>
    <w:rsid w:val="00215651"/>
    <w:rsid w:val="00225BED"/>
    <w:rsid w:val="00226F84"/>
    <w:rsid w:val="00273D25"/>
    <w:rsid w:val="002751CC"/>
    <w:rsid w:val="002809C9"/>
    <w:rsid w:val="00291D76"/>
    <w:rsid w:val="002966FA"/>
    <w:rsid w:val="002A17A9"/>
    <w:rsid w:val="002D2829"/>
    <w:rsid w:val="002E01A3"/>
    <w:rsid w:val="002E15C7"/>
    <w:rsid w:val="002F5A00"/>
    <w:rsid w:val="00300648"/>
    <w:rsid w:val="00311AB0"/>
    <w:rsid w:val="00326720"/>
    <w:rsid w:val="00344628"/>
    <w:rsid w:val="003455AD"/>
    <w:rsid w:val="00346B20"/>
    <w:rsid w:val="003546A8"/>
    <w:rsid w:val="003601B5"/>
    <w:rsid w:val="0038159E"/>
    <w:rsid w:val="00395FEA"/>
    <w:rsid w:val="003A3A44"/>
    <w:rsid w:val="003C4352"/>
    <w:rsid w:val="003C6CD2"/>
    <w:rsid w:val="003D2B4B"/>
    <w:rsid w:val="003D47B9"/>
    <w:rsid w:val="003D68C0"/>
    <w:rsid w:val="003F251E"/>
    <w:rsid w:val="00400504"/>
    <w:rsid w:val="0040574F"/>
    <w:rsid w:val="00407EEA"/>
    <w:rsid w:val="004103FC"/>
    <w:rsid w:val="004358EF"/>
    <w:rsid w:val="00476BEA"/>
    <w:rsid w:val="004C5077"/>
    <w:rsid w:val="004F45EA"/>
    <w:rsid w:val="00504753"/>
    <w:rsid w:val="005107D8"/>
    <w:rsid w:val="00522491"/>
    <w:rsid w:val="00533DAB"/>
    <w:rsid w:val="005641E3"/>
    <w:rsid w:val="00572C8B"/>
    <w:rsid w:val="005736FC"/>
    <w:rsid w:val="005C1ED4"/>
    <w:rsid w:val="005D048C"/>
    <w:rsid w:val="005F6FDE"/>
    <w:rsid w:val="005F7B71"/>
    <w:rsid w:val="00603456"/>
    <w:rsid w:val="00654838"/>
    <w:rsid w:val="00657522"/>
    <w:rsid w:val="00697A4C"/>
    <w:rsid w:val="006A145D"/>
    <w:rsid w:val="006A29D0"/>
    <w:rsid w:val="006B3E59"/>
    <w:rsid w:val="006B3F12"/>
    <w:rsid w:val="006B5649"/>
    <w:rsid w:val="006C5DBC"/>
    <w:rsid w:val="006C6EDE"/>
    <w:rsid w:val="006C7D78"/>
    <w:rsid w:val="006D44CD"/>
    <w:rsid w:val="006D76BB"/>
    <w:rsid w:val="006F25A5"/>
    <w:rsid w:val="007069F7"/>
    <w:rsid w:val="0071037E"/>
    <w:rsid w:val="007155A8"/>
    <w:rsid w:val="0071636D"/>
    <w:rsid w:val="0071764F"/>
    <w:rsid w:val="0072167B"/>
    <w:rsid w:val="00721A25"/>
    <w:rsid w:val="0074074B"/>
    <w:rsid w:val="00741F21"/>
    <w:rsid w:val="00743037"/>
    <w:rsid w:val="007561A4"/>
    <w:rsid w:val="00757BE0"/>
    <w:rsid w:val="00765A34"/>
    <w:rsid w:val="007800E6"/>
    <w:rsid w:val="00783230"/>
    <w:rsid w:val="007B3DAF"/>
    <w:rsid w:val="007E285B"/>
    <w:rsid w:val="007E6A28"/>
    <w:rsid w:val="008013E0"/>
    <w:rsid w:val="00805A66"/>
    <w:rsid w:val="00860170"/>
    <w:rsid w:val="008814F4"/>
    <w:rsid w:val="0088782B"/>
    <w:rsid w:val="00893870"/>
    <w:rsid w:val="008F26E1"/>
    <w:rsid w:val="009001FE"/>
    <w:rsid w:val="00922B6D"/>
    <w:rsid w:val="0093031C"/>
    <w:rsid w:val="00940EB5"/>
    <w:rsid w:val="009512B7"/>
    <w:rsid w:val="009609AC"/>
    <w:rsid w:val="00970CAE"/>
    <w:rsid w:val="009830C0"/>
    <w:rsid w:val="009833FD"/>
    <w:rsid w:val="00986EC3"/>
    <w:rsid w:val="009937C5"/>
    <w:rsid w:val="00997CD2"/>
    <w:rsid w:val="009A625C"/>
    <w:rsid w:val="009B6F9F"/>
    <w:rsid w:val="009C3402"/>
    <w:rsid w:val="009E09B3"/>
    <w:rsid w:val="009E17E4"/>
    <w:rsid w:val="00A013B8"/>
    <w:rsid w:val="00A20A1B"/>
    <w:rsid w:val="00A35AB0"/>
    <w:rsid w:val="00A37D9A"/>
    <w:rsid w:val="00A41A3F"/>
    <w:rsid w:val="00A524E8"/>
    <w:rsid w:val="00A56030"/>
    <w:rsid w:val="00A8566D"/>
    <w:rsid w:val="00AA2730"/>
    <w:rsid w:val="00AC5857"/>
    <w:rsid w:val="00AC5B8F"/>
    <w:rsid w:val="00AD29FC"/>
    <w:rsid w:val="00AD30B5"/>
    <w:rsid w:val="00AD522E"/>
    <w:rsid w:val="00AE0E67"/>
    <w:rsid w:val="00B175E0"/>
    <w:rsid w:val="00B2359D"/>
    <w:rsid w:val="00B62657"/>
    <w:rsid w:val="00B91DF2"/>
    <w:rsid w:val="00B9635B"/>
    <w:rsid w:val="00BA641D"/>
    <w:rsid w:val="00BB60DB"/>
    <w:rsid w:val="00BE02CC"/>
    <w:rsid w:val="00BE40AD"/>
    <w:rsid w:val="00BF777A"/>
    <w:rsid w:val="00C37055"/>
    <w:rsid w:val="00C719DD"/>
    <w:rsid w:val="00C739A7"/>
    <w:rsid w:val="00C92516"/>
    <w:rsid w:val="00C95A8C"/>
    <w:rsid w:val="00CA2207"/>
    <w:rsid w:val="00CA3B5C"/>
    <w:rsid w:val="00CC7ECA"/>
    <w:rsid w:val="00CE6723"/>
    <w:rsid w:val="00CE7F14"/>
    <w:rsid w:val="00D10C2B"/>
    <w:rsid w:val="00D54EE3"/>
    <w:rsid w:val="00D60489"/>
    <w:rsid w:val="00D64C31"/>
    <w:rsid w:val="00D67403"/>
    <w:rsid w:val="00D8160F"/>
    <w:rsid w:val="00D84782"/>
    <w:rsid w:val="00DB0C3A"/>
    <w:rsid w:val="00DC33F0"/>
    <w:rsid w:val="00DC679E"/>
    <w:rsid w:val="00DD0BFB"/>
    <w:rsid w:val="00DE0505"/>
    <w:rsid w:val="00E05146"/>
    <w:rsid w:val="00E27AC8"/>
    <w:rsid w:val="00E44BC1"/>
    <w:rsid w:val="00E46F0A"/>
    <w:rsid w:val="00E60FB3"/>
    <w:rsid w:val="00E63013"/>
    <w:rsid w:val="00E8794C"/>
    <w:rsid w:val="00E937C5"/>
    <w:rsid w:val="00E96A5D"/>
    <w:rsid w:val="00EA2DD8"/>
    <w:rsid w:val="00EC1091"/>
    <w:rsid w:val="00EF2B0B"/>
    <w:rsid w:val="00F04C25"/>
    <w:rsid w:val="00F1379C"/>
    <w:rsid w:val="00F254E3"/>
    <w:rsid w:val="00F3458A"/>
    <w:rsid w:val="00F36A77"/>
    <w:rsid w:val="00F449D4"/>
    <w:rsid w:val="00F54E2E"/>
    <w:rsid w:val="00F5551F"/>
    <w:rsid w:val="00F6446D"/>
    <w:rsid w:val="00F67E7B"/>
    <w:rsid w:val="00F77C29"/>
    <w:rsid w:val="00F8545D"/>
    <w:rsid w:val="00F90BD7"/>
    <w:rsid w:val="00FA0D1D"/>
    <w:rsid w:val="00FA138B"/>
    <w:rsid w:val="00FA1BB0"/>
    <w:rsid w:val="00FF4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8DDEF"/>
  <w15:chartTrackingRefBased/>
  <w15:docId w15:val="{D9FF1F40-F3F8-404C-B47F-A5AC59B12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9E09B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E09B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E09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09B3"/>
    <w:rPr>
      <w:rFonts w:ascii="Calibri" w:eastAsia="Calibri" w:hAnsi="Calibri" w:cs="Times New Roman"/>
    </w:rPr>
  </w:style>
  <w:style w:type="character" w:styleId="Hyperlink">
    <w:name w:val="Hyperlink"/>
    <w:rsid w:val="009E09B3"/>
    <w:rPr>
      <w:color w:val="0000FF"/>
      <w:u w:val="single"/>
    </w:rPr>
  </w:style>
  <w:style w:type="character" w:customStyle="1" w:styleId="NoSpacingChar">
    <w:name w:val="No Spacing Char"/>
    <w:link w:val="NoSpacing"/>
    <w:uiPriority w:val="1"/>
    <w:rsid w:val="009E09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47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avantiplc.com/" TargetMode="External"/><Relationship Id="rId8" Type="http://schemas.openxmlformats.org/officeDocument/2006/relationships/hyperlink" Target="http://www.avantiplc.com" TargetMode="Externa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443</Words>
  <Characters>2530</Characters>
  <Application>Microsoft Macintosh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Tarr</dc:creator>
  <cp:keywords/>
  <dc:description/>
  <cp:lastModifiedBy>Priscilla Moroke</cp:lastModifiedBy>
  <cp:revision>2</cp:revision>
  <dcterms:created xsi:type="dcterms:W3CDTF">2016-07-28T08:07:00Z</dcterms:created>
  <dcterms:modified xsi:type="dcterms:W3CDTF">2016-07-28T08:07:00Z</dcterms:modified>
</cp:coreProperties>
</file>